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C821" w14:textId="07B7DA41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Municipal Utilities Board</w:t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>August 11, 2025</w:t>
      </w:r>
    </w:p>
    <w:p w14:paraId="359C8476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City of Brookings</w:t>
      </w:r>
    </w:p>
    <w:p w14:paraId="509280FA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1F6AD60E" w14:textId="4F296FE9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ab/>
        <w:t xml:space="preserve">The regular meeting of the Municipal Utilities Board was held at 1:00 p.m. on Monday, August 11, 2025, at the Utility building with the following members </w:t>
      </w:r>
      <w:proofErr w:type="gramStart"/>
      <w:r w:rsidRPr="002F2099">
        <w:rPr>
          <w:rFonts w:ascii="Times New Roman" w:hAnsi="Times New Roman" w:cs="Times New Roman"/>
        </w:rPr>
        <w:t>present:</w:t>
      </w:r>
      <w:proofErr w:type="gramEnd"/>
      <w:r w:rsidRPr="002F2099">
        <w:rPr>
          <w:rFonts w:ascii="Times New Roman" w:hAnsi="Times New Roman" w:cs="Times New Roman"/>
        </w:rPr>
        <w:t xml:space="preserve">  Bartels, Hansen, Harvey, Hawley and President Carruthers and City Council Liaison Avery.  </w:t>
      </w:r>
    </w:p>
    <w:p w14:paraId="60A2ABC1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3B08E580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F2099">
        <w:rPr>
          <w:rFonts w:ascii="Times New Roman" w:hAnsi="Times New Roman" w:cs="Times New Roman"/>
          <w:u w:val="single"/>
        </w:rPr>
        <w:t>ADOPTION OF AGENDA</w:t>
      </w:r>
    </w:p>
    <w:p w14:paraId="5F593A3D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7D1C0EB9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ab/>
        <w:t>The agenda was adopted.</w:t>
      </w:r>
    </w:p>
    <w:p w14:paraId="386DC3DF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660014CE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F2099">
        <w:rPr>
          <w:rFonts w:ascii="Times New Roman" w:hAnsi="Times New Roman" w:cs="Times New Roman"/>
          <w:u w:val="single"/>
        </w:rPr>
        <w:t>MINUTES</w:t>
      </w:r>
    </w:p>
    <w:p w14:paraId="2C2B1806" w14:textId="77777777" w:rsidR="002F2099" w:rsidRPr="002F2099" w:rsidRDefault="002F2099" w:rsidP="002F2099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0C457B52" w14:textId="250054A3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 xml:space="preserve"> </w:t>
      </w:r>
      <w:r w:rsidRPr="002F2099">
        <w:rPr>
          <w:rFonts w:ascii="Times New Roman" w:hAnsi="Times New Roman" w:cs="Times New Roman"/>
        </w:rPr>
        <w:tab/>
        <w:t xml:space="preserve">Minutes of the regular meeting held July 14, </w:t>
      </w:r>
      <w:proofErr w:type="gramStart"/>
      <w:r w:rsidRPr="002F2099">
        <w:rPr>
          <w:rFonts w:ascii="Times New Roman" w:hAnsi="Times New Roman" w:cs="Times New Roman"/>
        </w:rPr>
        <w:t>2025</w:t>
      </w:r>
      <w:proofErr w:type="gramEnd"/>
      <w:r w:rsidRPr="002F2099">
        <w:rPr>
          <w:rFonts w:ascii="Times New Roman" w:hAnsi="Times New Roman" w:cs="Times New Roman"/>
        </w:rPr>
        <w:t xml:space="preserve"> and the special meeting held July 28, 2025, were read and approved.  All members present voted in favor of the motion.  </w:t>
      </w:r>
    </w:p>
    <w:p w14:paraId="6098A3CC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5AD0ACFD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F2099">
        <w:rPr>
          <w:rFonts w:ascii="Times New Roman" w:hAnsi="Times New Roman" w:cs="Times New Roman"/>
          <w:u w:val="single"/>
        </w:rPr>
        <w:t>APPROVAL OF BILLS AND CLAIMS</w:t>
      </w:r>
    </w:p>
    <w:p w14:paraId="1289449F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371A5204" w14:textId="0F4BC2AD" w:rsidR="002F2099" w:rsidRPr="002F2099" w:rsidRDefault="002F2099" w:rsidP="002F209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 xml:space="preserve">Motion was made by Hansen, seconded by Harvey that the following bills and claims be approved.  All members present voted in favor of the motion. </w:t>
      </w:r>
    </w:p>
    <w:p w14:paraId="07C93D85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0B063F8E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29812B8B" w14:textId="23D3ACCC" w:rsidR="00FA574F" w:rsidRPr="002F2099" w:rsidRDefault="00FA574F" w:rsidP="002F209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F2099">
        <w:rPr>
          <w:rFonts w:ascii="Times New Roman" w:hAnsi="Times New Roman" w:cs="Times New Roman"/>
          <w:u w:val="single"/>
        </w:rPr>
        <w:t>SURPLUS EQUIPMENT FOR TRADE-IN</w:t>
      </w:r>
    </w:p>
    <w:p w14:paraId="50F2BB7C" w14:textId="77777777" w:rsidR="002F2099" w:rsidRDefault="002F2099" w:rsidP="002F2099">
      <w:pPr>
        <w:pStyle w:val="Heading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B645C" w14:textId="1F8313E2" w:rsidR="003A64A9" w:rsidRDefault="003A64A9" w:rsidP="003A64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was made by Harvey that the following Resolution No. 23-25 be approved.</w:t>
      </w:r>
    </w:p>
    <w:p w14:paraId="67BA493A" w14:textId="77777777" w:rsidR="007801B3" w:rsidRPr="002F2099" w:rsidRDefault="007801B3" w:rsidP="003A64A9">
      <w:pPr>
        <w:spacing w:after="0" w:line="240" w:lineRule="auto"/>
        <w:rPr>
          <w:rFonts w:ascii="Times New Roman" w:hAnsi="Times New Roman" w:cs="Times New Roman"/>
        </w:rPr>
      </w:pPr>
    </w:p>
    <w:p w14:paraId="0B0F5978" w14:textId="77777777" w:rsidR="002F2099" w:rsidRPr="002F2099" w:rsidRDefault="002F2099" w:rsidP="002F2099">
      <w:pPr>
        <w:pStyle w:val="Heading3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F2099">
        <w:rPr>
          <w:rFonts w:ascii="Times New Roman" w:hAnsi="Times New Roman" w:cs="Times New Roman"/>
          <w:color w:val="auto"/>
          <w:sz w:val="24"/>
          <w:szCs w:val="24"/>
        </w:rPr>
        <w:t>RESOLUTION NO. 23 - 25</w:t>
      </w:r>
    </w:p>
    <w:p w14:paraId="66E806C4" w14:textId="77777777" w:rsidR="002F2099" w:rsidRPr="002F2099" w:rsidRDefault="002F2099" w:rsidP="002F20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58738D" w14:textId="77777777" w:rsidR="002F2099" w:rsidRPr="002F2099" w:rsidRDefault="002F2099" w:rsidP="002F20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lastRenderedPageBreak/>
        <w:t xml:space="preserve">RESOLUTION ORDERING DISPOSITION OF SURPLUS </w:t>
      </w:r>
    </w:p>
    <w:p w14:paraId="5255ED12" w14:textId="77777777" w:rsidR="002F2099" w:rsidRPr="002F2099" w:rsidRDefault="002F2099" w:rsidP="002F20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EQUIPMENT TO BE TRADED IN</w:t>
      </w:r>
    </w:p>
    <w:p w14:paraId="4574A754" w14:textId="77777777" w:rsidR="002F2099" w:rsidRPr="002F2099" w:rsidRDefault="002F2099" w:rsidP="002F20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08C430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 xml:space="preserve">WHEREAS the City of Brookings Municipal Utilities owns </w:t>
      </w:r>
      <w:proofErr w:type="gramStart"/>
      <w:r w:rsidRPr="002F2099">
        <w:rPr>
          <w:rFonts w:ascii="Times New Roman" w:hAnsi="Times New Roman" w:cs="Times New Roman"/>
        </w:rPr>
        <w:t>property</w:t>
      </w:r>
      <w:proofErr w:type="gramEnd"/>
      <w:r w:rsidRPr="002F2099">
        <w:rPr>
          <w:rFonts w:ascii="Times New Roman" w:hAnsi="Times New Roman" w:cs="Times New Roman"/>
        </w:rPr>
        <w:t xml:space="preserve"> which is no longer necessary, useful or suitable for municipal purposes; and</w:t>
      </w:r>
    </w:p>
    <w:p w14:paraId="035B63C5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640F39A2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>WHEREAS said property is as follows:</w:t>
      </w:r>
    </w:p>
    <w:p w14:paraId="3722D71D" w14:textId="77777777" w:rsidR="002F2099" w:rsidRPr="002F2099" w:rsidRDefault="002F2099" w:rsidP="002F2099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4EA35684" w14:textId="77777777" w:rsidR="002F2099" w:rsidRPr="002F2099" w:rsidRDefault="002F2099" w:rsidP="002F209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2F2099">
        <w:rPr>
          <w:rFonts w:ascii="Times New Roman" w:hAnsi="Times New Roman"/>
          <w:sz w:val="24"/>
          <w:szCs w:val="24"/>
        </w:rPr>
        <w:tab/>
        <w:t>Central Office Batteries (North Remote)</w:t>
      </w:r>
    </w:p>
    <w:p w14:paraId="6B3ADDC4" w14:textId="77777777" w:rsidR="002F2099" w:rsidRPr="002F2099" w:rsidRDefault="002F2099" w:rsidP="002F209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2F2099">
        <w:rPr>
          <w:rFonts w:ascii="Times New Roman" w:hAnsi="Times New Roman"/>
          <w:sz w:val="24"/>
          <w:szCs w:val="24"/>
        </w:rPr>
        <w:tab/>
      </w:r>
    </w:p>
    <w:p w14:paraId="4C5AA3E9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 xml:space="preserve">NOW, THEREFORE, </w:t>
      </w:r>
      <w:proofErr w:type="gramStart"/>
      <w:r w:rsidRPr="002F2099">
        <w:rPr>
          <w:rFonts w:ascii="Times New Roman" w:hAnsi="Times New Roman" w:cs="Times New Roman"/>
        </w:rPr>
        <w:t>BE IT</w:t>
      </w:r>
      <w:proofErr w:type="gramEnd"/>
      <w:r w:rsidRPr="002F2099">
        <w:rPr>
          <w:rFonts w:ascii="Times New Roman" w:hAnsi="Times New Roman" w:cs="Times New Roman"/>
        </w:rPr>
        <w:t xml:space="preserve"> RESOLVED by the Brookings Municipal Utilities Board that the Board hereby orders that the </w:t>
      </w:r>
      <w:proofErr w:type="gramStart"/>
      <w:r w:rsidRPr="002F2099">
        <w:rPr>
          <w:rFonts w:ascii="Times New Roman" w:hAnsi="Times New Roman" w:cs="Times New Roman"/>
        </w:rPr>
        <w:t>above referenced</w:t>
      </w:r>
      <w:proofErr w:type="gramEnd"/>
      <w:r w:rsidRPr="002F2099">
        <w:rPr>
          <w:rFonts w:ascii="Times New Roman" w:hAnsi="Times New Roman" w:cs="Times New Roman"/>
        </w:rPr>
        <w:t xml:space="preserve"> property be declared surplus equipment to be traded in in accordance with the provisions of SDCL 6-13.</w:t>
      </w:r>
    </w:p>
    <w:p w14:paraId="4C4EF74A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0C719CF7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>Adopted this 11</w:t>
      </w:r>
      <w:r w:rsidRPr="002F2099">
        <w:rPr>
          <w:rFonts w:ascii="Times New Roman" w:hAnsi="Times New Roman" w:cs="Times New Roman"/>
          <w:vertAlign w:val="superscript"/>
        </w:rPr>
        <w:t>th</w:t>
      </w:r>
      <w:r w:rsidRPr="002F2099">
        <w:rPr>
          <w:rFonts w:ascii="Times New Roman" w:hAnsi="Times New Roman" w:cs="Times New Roman"/>
        </w:rPr>
        <w:t xml:space="preserve"> day of </w:t>
      </w:r>
      <w:proofErr w:type="gramStart"/>
      <w:r w:rsidRPr="002F2099">
        <w:rPr>
          <w:rFonts w:ascii="Times New Roman" w:hAnsi="Times New Roman" w:cs="Times New Roman"/>
        </w:rPr>
        <w:t>August,</w:t>
      </w:r>
      <w:proofErr w:type="gramEnd"/>
      <w:r w:rsidRPr="002F2099">
        <w:rPr>
          <w:rFonts w:ascii="Times New Roman" w:hAnsi="Times New Roman" w:cs="Times New Roman"/>
        </w:rPr>
        <w:t xml:space="preserve"> 2025.  </w:t>
      </w:r>
    </w:p>
    <w:p w14:paraId="7D9F635A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66B379AA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ATTEST:</w:t>
      </w:r>
    </w:p>
    <w:p w14:paraId="0E4F6646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1713340B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_________________________________</w:t>
      </w:r>
      <w:r w:rsidRPr="002F2099">
        <w:rPr>
          <w:rFonts w:ascii="Times New Roman" w:hAnsi="Times New Roman" w:cs="Times New Roman"/>
        </w:rPr>
        <w:tab/>
        <w:t>_________________________________</w:t>
      </w:r>
    </w:p>
    <w:p w14:paraId="56C04EB4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Seth Hansen, Secretary</w:t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>Tim Harvey, President</w:t>
      </w:r>
    </w:p>
    <w:p w14:paraId="2A983EE3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194480BC" w14:textId="49D63BCB" w:rsidR="003A64A9" w:rsidRPr="002F2099" w:rsidRDefault="003A64A9" w:rsidP="003A64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motion was seconded by Bartels.  All members present voted in favor of the motion.</w:t>
      </w:r>
    </w:p>
    <w:p w14:paraId="33A9EBEE" w14:textId="77777777" w:rsidR="00FA574F" w:rsidRPr="002F2099" w:rsidRDefault="00FA574F" w:rsidP="002F2099">
      <w:pPr>
        <w:spacing w:after="0" w:line="240" w:lineRule="auto"/>
        <w:rPr>
          <w:rFonts w:ascii="Times New Roman" w:hAnsi="Times New Roman" w:cs="Times New Roman"/>
        </w:rPr>
      </w:pPr>
    </w:p>
    <w:p w14:paraId="606855A6" w14:textId="0B86DD93" w:rsidR="00FA574F" w:rsidRPr="002F2099" w:rsidRDefault="00FA574F" w:rsidP="002F209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F2099">
        <w:rPr>
          <w:rFonts w:ascii="Times New Roman" w:hAnsi="Times New Roman" w:cs="Times New Roman"/>
          <w:u w:val="single"/>
        </w:rPr>
        <w:t>SURPLUS EQUIPMENT FOR DESTRUCTION</w:t>
      </w:r>
    </w:p>
    <w:p w14:paraId="189DB492" w14:textId="77777777" w:rsidR="002F2099" w:rsidRPr="002F2099" w:rsidRDefault="002F2099" w:rsidP="002F2099">
      <w:pPr>
        <w:pStyle w:val="Heading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F728A" w14:textId="3DB16CDD" w:rsidR="003A64A9" w:rsidRPr="002F2099" w:rsidRDefault="003A64A9" w:rsidP="002F20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was made by Hansen that the following Resolution No. 24-25 be approved.</w:t>
      </w:r>
    </w:p>
    <w:p w14:paraId="75250E9E" w14:textId="77777777" w:rsidR="002F2099" w:rsidRPr="002F2099" w:rsidRDefault="002F2099" w:rsidP="002F2099">
      <w:pPr>
        <w:pStyle w:val="Heading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EAB7A" w14:textId="77777777" w:rsidR="002F2099" w:rsidRPr="002F2099" w:rsidRDefault="002F2099" w:rsidP="002F2099">
      <w:pPr>
        <w:pStyle w:val="Heading3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F2099">
        <w:rPr>
          <w:rFonts w:ascii="Times New Roman" w:hAnsi="Times New Roman" w:cs="Times New Roman"/>
          <w:color w:val="auto"/>
          <w:sz w:val="24"/>
          <w:szCs w:val="24"/>
        </w:rPr>
        <w:t>RESOLUTION NO. 24 - 25</w:t>
      </w:r>
    </w:p>
    <w:p w14:paraId="2CF52656" w14:textId="77777777" w:rsidR="002F2099" w:rsidRPr="002F2099" w:rsidRDefault="002F2099" w:rsidP="002F20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CC81DD" w14:textId="77777777" w:rsidR="002F2099" w:rsidRPr="002F2099" w:rsidRDefault="002F2099" w:rsidP="002F20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 xml:space="preserve">RESOLUTION ORDERING DISPOSITION OF SURPLUS </w:t>
      </w:r>
    </w:p>
    <w:p w14:paraId="679EE635" w14:textId="77777777" w:rsidR="002F2099" w:rsidRPr="002F2099" w:rsidRDefault="002F2099" w:rsidP="002F20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EQUIPMENT FOR DESTRUCTION</w:t>
      </w:r>
    </w:p>
    <w:p w14:paraId="55F260CF" w14:textId="77777777" w:rsidR="002F2099" w:rsidRPr="002F2099" w:rsidRDefault="002F2099" w:rsidP="002F20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78D212" w14:textId="77777777" w:rsidR="002F2099" w:rsidRPr="002F2099" w:rsidRDefault="002F2099" w:rsidP="002F20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1FD376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bookmarkStart w:id="0" w:name="_Hlk179277887"/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 xml:space="preserve">WHEREAS the City of Brookings Municipal Utilities owns </w:t>
      </w:r>
      <w:proofErr w:type="gramStart"/>
      <w:r w:rsidRPr="002F2099">
        <w:rPr>
          <w:rFonts w:ascii="Times New Roman" w:hAnsi="Times New Roman" w:cs="Times New Roman"/>
        </w:rPr>
        <w:t>property</w:t>
      </w:r>
      <w:proofErr w:type="gramEnd"/>
      <w:r w:rsidRPr="002F2099">
        <w:rPr>
          <w:rFonts w:ascii="Times New Roman" w:hAnsi="Times New Roman" w:cs="Times New Roman"/>
        </w:rPr>
        <w:t xml:space="preserve"> which is no longer necessary, useful or suitable for municipal purposes; and</w:t>
      </w:r>
    </w:p>
    <w:p w14:paraId="3BFFFDF4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66BE5A4C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>WHEREAS said property is as follows:</w:t>
      </w:r>
    </w:p>
    <w:p w14:paraId="2F9AFB97" w14:textId="77777777" w:rsidR="002F2099" w:rsidRPr="002F2099" w:rsidRDefault="002F2099" w:rsidP="002F2099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B28B7F" w14:textId="77777777" w:rsidR="002F2099" w:rsidRPr="002F2099" w:rsidRDefault="002F2099" w:rsidP="002F2099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Air Conditioning Unit (from Wastewater Treatment Plant)</w:t>
      </w:r>
    </w:p>
    <w:p w14:paraId="479E7774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255981B2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lastRenderedPageBreak/>
        <w:t xml:space="preserve"> </w:t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 xml:space="preserve">NOW, THEREFORE, </w:t>
      </w:r>
      <w:proofErr w:type="gramStart"/>
      <w:r w:rsidRPr="002F2099">
        <w:rPr>
          <w:rFonts w:ascii="Times New Roman" w:hAnsi="Times New Roman" w:cs="Times New Roman"/>
        </w:rPr>
        <w:t>BE IT</w:t>
      </w:r>
      <w:proofErr w:type="gramEnd"/>
      <w:r w:rsidRPr="002F2099">
        <w:rPr>
          <w:rFonts w:ascii="Times New Roman" w:hAnsi="Times New Roman" w:cs="Times New Roman"/>
        </w:rPr>
        <w:t xml:space="preserve"> RESOLVED by the Brookings Municipal Utilities Board that the Board hereby orders that the </w:t>
      </w:r>
      <w:proofErr w:type="gramStart"/>
      <w:r w:rsidRPr="002F2099">
        <w:rPr>
          <w:rFonts w:ascii="Times New Roman" w:hAnsi="Times New Roman" w:cs="Times New Roman"/>
        </w:rPr>
        <w:t>above referenced</w:t>
      </w:r>
      <w:proofErr w:type="gramEnd"/>
      <w:r w:rsidRPr="002F2099">
        <w:rPr>
          <w:rFonts w:ascii="Times New Roman" w:hAnsi="Times New Roman" w:cs="Times New Roman"/>
        </w:rPr>
        <w:t xml:space="preserve"> property be declared surplus equipment to be destroyed in accordance with the provisions of SDCL 6-13.</w:t>
      </w:r>
    </w:p>
    <w:bookmarkEnd w:id="0"/>
    <w:p w14:paraId="75D15A5C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7B846D4F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>Adopted this 11</w:t>
      </w:r>
      <w:r w:rsidRPr="002F2099">
        <w:rPr>
          <w:rFonts w:ascii="Times New Roman" w:hAnsi="Times New Roman" w:cs="Times New Roman"/>
          <w:vertAlign w:val="superscript"/>
        </w:rPr>
        <w:t>th</w:t>
      </w:r>
      <w:r w:rsidRPr="002F2099">
        <w:rPr>
          <w:rFonts w:ascii="Times New Roman" w:hAnsi="Times New Roman" w:cs="Times New Roman"/>
        </w:rPr>
        <w:t xml:space="preserve"> day of </w:t>
      </w:r>
      <w:proofErr w:type="gramStart"/>
      <w:r w:rsidRPr="002F2099">
        <w:rPr>
          <w:rFonts w:ascii="Times New Roman" w:hAnsi="Times New Roman" w:cs="Times New Roman"/>
        </w:rPr>
        <w:t>August,</w:t>
      </w:r>
      <w:proofErr w:type="gramEnd"/>
      <w:r w:rsidRPr="002F2099">
        <w:rPr>
          <w:rFonts w:ascii="Times New Roman" w:hAnsi="Times New Roman" w:cs="Times New Roman"/>
        </w:rPr>
        <w:t xml:space="preserve"> 2025. </w:t>
      </w:r>
    </w:p>
    <w:p w14:paraId="22627380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35F5BC75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ATTEST:</w:t>
      </w:r>
    </w:p>
    <w:p w14:paraId="2F4BAEDE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058056BD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__________________________________</w:t>
      </w:r>
      <w:r w:rsidRPr="002F2099">
        <w:rPr>
          <w:rFonts w:ascii="Times New Roman" w:hAnsi="Times New Roman" w:cs="Times New Roman"/>
        </w:rPr>
        <w:tab/>
        <w:t>____________________________________</w:t>
      </w:r>
    </w:p>
    <w:p w14:paraId="278C4D34" w14:textId="77777777" w:rsidR="002F2099" w:rsidRP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  <w:r w:rsidRPr="002F2099">
        <w:rPr>
          <w:rFonts w:ascii="Times New Roman" w:hAnsi="Times New Roman" w:cs="Times New Roman"/>
        </w:rPr>
        <w:t>Spence Hawley, Secretary</w:t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</w:r>
      <w:r w:rsidRPr="002F2099">
        <w:rPr>
          <w:rFonts w:ascii="Times New Roman" w:hAnsi="Times New Roman" w:cs="Times New Roman"/>
        </w:rPr>
        <w:tab/>
        <w:t xml:space="preserve">Doug Carruthers, President  </w:t>
      </w:r>
    </w:p>
    <w:p w14:paraId="4C7A94BD" w14:textId="77777777" w:rsidR="002F2099" w:rsidRDefault="002F2099" w:rsidP="002F2099">
      <w:pPr>
        <w:spacing w:after="0" w:line="240" w:lineRule="auto"/>
        <w:rPr>
          <w:rFonts w:ascii="Times New Roman" w:hAnsi="Times New Roman" w:cs="Times New Roman"/>
        </w:rPr>
      </w:pPr>
    </w:p>
    <w:p w14:paraId="4BA1E3B2" w14:textId="610A2659" w:rsidR="003A64A9" w:rsidRPr="002F2099" w:rsidRDefault="003A64A9" w:rsidP="002F20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motion was seconded by Harvey.  All members present voted in favor of the motion.</w:t>
      </w:r>
    </w:p>
    <w:p w14:paraId="0067AF9D" w14:textId="77777777" w:rsidR="00FA574F" w:rsidRPr="002F2099" w:rsidRDefault="00FA574F" w:rsidP="002F2099">
      <w:pPr>
        <w:spacing w:after="0" w:line="240" w:lineRule="auto"/>
        <w:rPr>
          <w:rFonts w:ascii="Times New Roman" w:hAnsi="Times New Roman" w:cs="Times New Roman"/>
        </w:rPr>
      </w:pPr>
    </w:p>
    <w:p w14:paraId="1787AA27" w14:textId="25184AE0" w:rsidR="00D36F7D" w:rsidRPr="00D12CDA" w:rsidRDefault="00D36F7D" w:rsidP="00D36F7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12CDA">
        <w:rPr>
          <w:rFonts w:ascii="Times New Roman" w:hAnsi="Times New Roman" w:cs="Times New Roman"/>
          <w:u w:val="single"/>
        </w:rPr>
        <w:t>APPLICATION FOR EXTENSION OF SEWER MAINS</w:t>
      </w:r>
    </w:p>
    <w:p w14:paraId="4A976133" w14:textId="77777777" w:rsidR="00D36F7D" w:rsidRPr="00D12CDA" w:rsidRDefault="00D36F7D" w:rsidP="00D36F7D">
      <w:pPr>
        <w:spacing w:after="0" w:line="240" w:lineRule="auto"/>
        <w:rPr>
          <w:rFonts w:ascii="Times New Roman" w:hAnsi="Times New Roman" w:cs="Times New Roman"/>
        </w:rPr>
      </w:pPr>
    </w:p>
    <w:p w14:paraId="2C78C2DC" w14:textId="04925B01" w:rsidR="00D36F7D" w:rsidRPr="00D12CDA" w:rsidRDefault="00D36F7D" w:rsidP="00D36F7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12CDA">
        <w:rPr>
          <w:rFonts w:ascii="Times New Roman" w:hAnsi="Times New Roman" w:cs="Times New Roman"/>
        </w:rPr>
        <w:t xml:space="preserve">Motion was made by Hansen, seconded by </w:t>
      </w:r>
      <w:r>
        <w:rPr>
          <w:rFonts w:ascii="Times New Roman" w:hAnsi="Times New Roman" w:cs="Times New Roman"/>
        </w:rPr>
        <w:t>Harvey</w:t>
      </w:r>
      <w:r w:rsidRPr="00D12CDA">
        <w:rPr>
          <w:rFonts w:ascii="Times New Roman" w:hAnsi="Times New Roman" w:cs="Times New Roman"/>
        </w:rPr>
        <w:t xml:space="preserve"> that the application for extension of sewer mains and connection into the city sewer system</w:t>
      </w:r>
      <w:r w:rsidR="00BF3427">
        <w:rPr>
          <w:rFonts w:ascii="Times New Roman" w:hAnsi="Times New Roman" w:cs="Times New Roman"/>
        </w:rPr>
        <w:t xml:space="preserve">              </w:t>
      </w:r>
      <w:r w:rsidRPr="00D12CDA">
        <w:rPr>
          <w:rFonts w:ascii="Times New Roman" w:hAnsi="Times New Roman" w:cs="Times New Roman"/>
        </w:rPr>
        <w:t xml:space="preserve"> requested by</w:t>
      </w:r>
      <w:r w:rsidR="00BF3427">
        <w:rPr>
          <w:rFonts w:ascii="Times New Roman" w:hAnsi="Times New Roman" w:cs="Times New Roman"/>
        </w:rPr>
        <w:t xml:space="preserve">              </w:t>
      </w:r>
      <w:r w:rsidRPr="00D12CDA">
        <w:rPr>
          <w:rFonts w:ascii="Times New Roman" w:hAnsi="Times New Roman" w:cs="Times New Roman"/>
        </w:rPr>
        <w:t xml:space="preserve"> be approved.  All members present voted in favor of the motion.</w:t>
      </w:r>
    </w:p>
    <w:p w14:paraId="26F3D2CE" w14:textId="77777777" w:rsidR="00FA574F" w:rsidRDefault="00FA574F" w:rsidP="002F2099">
      <w:pPr>
        <w:spacing w:after="0" w:line="240" w:lineRule="auto"/>
        <w:rPr>
          <w:rFonts w:ascii="Times New Roman" w:hAnsi="Times New Roman" w:cs="Times New Roman"/>
        </w:rPr>
      </w:pPr>
    </w:p>
    <w:p w14:paraId="7EDBFB26" w14:textId="77777777" w:rsidR="00071CD0" w:rsidRPr="00425B6D" w:rsidRDefault="00071CD0" w:rsidP="00071CD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25B6D">
        <w:rPr>
          <w:rFonts w:ascii="Times New Roman" w:hAnsi="Times New Roman" w:cs="Times New Roman"/>
          <w:u w:val="single"/>
        </w:rPr>
        <w:t>EXECUTIVE SESSION</w:t>
      </w:r>
    </w:p>
    <w:p w14:paraId="583ECC1A" w14:textId="77777777" w:rsidR="00071CD0" w:rsidRPr="00425B6D" w:rsidRDefault="00071CD0" w:rsidP="00071CD0">
      <w:pPr>
        <w:spacing w:after="0" w:line="240" w:lineRule="auto"/>
        <w:rPr>
          <w:rFonts w:ascii="Times New Roman" w:hAnsi="Times New Roman" w:cs="Times New Roman"/>
        </w:rPr>
      </w:pPr>
    </w:p>
    <w:p w14:paraId="7C28DF7A" w14:textId="4F257225" w:rsidR="00071CD0" w:rsidRPr="005A78A0" w:rsidRDefault="00071CD0" w:rsidP="00071CD0">
      <w:pPr>
        <w:spacing w:after="0" w:line="240" w:lineRule="auto"/>
        <w:rPr>
          <w:rFonts w:ascii="Times New Roman" w:hAnsi="Times New Roman" w:cs="Times New Roman"/>
        </w:rPr>
      </w:pPr>
      <w:r w:rsidRPr="005A78A0">
        <w:rPr>
          <w:rFonts w:ascii="Times New Roman" w:hAnsi="Times New Roman" w:cs="Times New Roman"/>
        </w:rPr>
        <w:tab/>
        <w:t>Motion was made by Ha</w:t>
      </w:r>
      <w:r>
        <w:rPr>
          <w:rFonts w:ascii="Times New Roman" w:hAnsi="Times New Roman" w:cs="Times New Roman"/>
        </w:rPr>
        <w:t>nsen</w:t>
      </w:r>
      <w:r w:rsidRPr="005A78A0">
        <w:rPr>
          <w:rFonts w:ascii="Times New Roman" w:hAnsi="Times New Roman" w:cs="Times New Roman"/>
        </w:rPr>
        <w:t xml:space="preserve">, seconded by </w:t>
      </w:r>
      <w:r>
        <w:rPr>
          <w:rFonts w:ascii="Times New Roman" w:hAnsi="Times New Roman" w:cs="Times New Roman"/>
        </w:rPr>
        <w:t xml:space="preserve">Hawley </w:t>
      </w:r>
      <w:r w:rsidRPr="005A78A0">
        <w:rPr>
          <w:rFonts w:ascii="Times New Roman" w:hAnsi="Times New Roman" w:cs="Times New Roman"/>
        </w:rPr>
        <w:t xml:space="preserve">that the Board </w:t>
      </w:r>
      <w:proofErr w:type="gramStart"/>
      <w:r w:rsidRPr="005A78A0">
        <w:rPr>
          <w:rFonts w:ascii="Times New Roman" w:hAnsi="Times New Roman" w:cs="Times New Roman"/>
        </w:rPr>
        <w:t>adjourn</w:t>
      </w:r>
      <w:proofErr w:type="gramEnd"/>
      <w:r w:rsidRPr="005A78A0">
        <w:rPr>
          <w:rFonts w:ascii="Times New Roman" w:hAnsi="Times New Roman" w:cs="Times New Roman"/>
        </w:rPr>
        <w:t xml:space="preserve"> to an executive session to consult with legal counsel and review communications from legal counsel about proposed or pending litigation or contractual matters, discuss marketing or pricing strategies</w:t>
      </w:r>
      <w:r>
        <w:rPr>
          <w:rFonts w:ascii="Times New Roman" w:hAnsi="Times New Roman" w:cs="Times New Roman"/>
        </w:rPr>
        <w:t xml:space="preserve">.  </w:t>
      </w:r>
      <w:r w:rsidRPr="005A78A0">
        <w:rPr>
          <w:rFonts w:ascii="Times New Roman" w:hAnsi="Times New Roman" w:cs="Times New Roman"/>
        </w:rPr>
        <w:t xml:space="preserve"> All members present voted in favor of the motion.</w:t>
      </w:r>
    </w:p>
    <w:p w14:paraId="3272F2DE" w14:textId="77777777" w:rsidR="00071CD0" w:rsidRDefault="00071CD0" w:rsidP="002F2099">
      <w:pPr>
        <w:spacing w:after="0" w:line="240" w:lineRule="auto"/>
        <w:rPr>
          <w:rFonts w:ascii="Times New Roman" w:hAnsi="Times New Roman" w:cs="Times New Roman"/>
        </w:rPr>
      </w:pPr>
    </w:p>
    <w:p w14:paraId="6746FE99" w14:textId="6D03B8BB" w:rsidR="00D36F7D" w:rsidRPr="002F2099" w:rsidRDefault="00D36F7D" w:rsidP="002F20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Board reconvened in open session.</w:t>
      </w:r>
    </w:p>
    <w:p w14:paraId="2F0F670D" w14:textId="77777777" w:rsidR="00FA574F" w:rsidRPr="002F2099" w:rsidRDefault="00FA574F" w:rsidP="002F2099">
      <w:pPr>
        <w:spacing w:after="0" w:line="240" w:lineRule="auto"/>
        <w:rPr>
          <w:rFonts w:ascii="Times New Roman" w:hAnsi="Times New Roman" w:cs="Times New Roman"/>
        </w:rPr>
      </w:pPr>
    </w:p>
    <w:p w14:paraId="099E3944" w14:textId="77777777" w:rsidR="00071CD0" w:rsidRPr="00AB53AC" w:rsidRDefault="00071CD0" w:rsidP="00071CD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B53AC">
        <w:rPr>
          <w:rFonts w:ascii="Times New Roman" w:hAnsi="Times New Roman" w:cs="Times New Roman"/>
          <w:u w:val="single"/>
        </w:rPr>
        <w:t>QUARTERLY FINANCIAL REVIEW</w:t>
      </w:r>
    </w:p>
    <w:p w14:paraId="1607A35F" w14:textId="77777777" w:rsidR="00071CD0" w:rsidRPr="0050634C" w:rsidRDefault="00071CD0" w:rsidP="00071CD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E1339CB" w14:textId="1729800B" w:rsidR="00071CD0" w:rsidRPr="0050634C" w:rsidRDefault="00071CD0" w:rsidP="00071CD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0634C">
        <w:rPr>
          <w:rFonts w:ascii="Times New Roman" w:hAnsi="Times New Roman" w:cs="Times New Roman"/>
        </w:rPr>
        <w:t>Laura Julius</w:t>
      </w:r>
      <w:r w:rsidR="00D36F7D">
        <w:rPr>
          <w:rFonts w:ascii="Times New Roman" w:hAnsi="Times New Roman" w:cs="Times New Roman"/>
        </w:rPr>
        <w:t>, Assistant General</w:t>
      </w:r>
      <w:r w:rsidRPr="0050634C">
        <w:rPr>
          <w:rFonts w:ascii="Times New Roman" w:hAnsi="Times New Roman" w:cs="Times New Roman"/>
        </w:rPr>
        <w:t xml:space="preserve"> Manager, presented a quarterly financial review </w:t>
      </w:r>
      <w:proofErr w:type="gramStart"/>
      <w:r w:rsidRPr="0050634C">
        <w:rPr>
          <w:rFonts w:ascii="Times New Roman" w:hAnsi="Times New Roman" w:cs="Times New Roman"/>
        </w:rPr>
        <w:t>of second</w:t>
      </w:r>
      <w:proofErr w:type="gramEnd"/>
      <w:r w:rsidRPr="0050634C">
        <w:rPr>
          <w:rFonts w:ascii="Times New Roman" w:hAnsi="Times New Roman" w:cs="Times New Roman"/>
        </w:rPr>
        <w:t xml:space="preserve"> </w:t>
      </w:r>
      <w:r w:rsidR="00D36F7D" w:rsidRPr="0050634C">
        <w:rPr>
          <w:rFonts w:ascii="Times New Roman" w:hAnsi="Times New Roman" w:cs="Times New Roman"/>
        </w:rPr>
        <w:t>quarter of</w:t>
      </w:r>
      <w:r w:rsidRPr="0050634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50634C">
        <w:rPr>
          <w:rFonts w:ascii="Times New Roman" w:hAnsi="Times New Roman" w:cs="Times New Roman"/>
        </w:rPr>
        <w:t xml:space="preserve">.  </w:t>
      </w:r>
    </w:p>
    <w:p w14:paraId="029D0920" w14:textId="77777777" w:rsidR="00071CD0" w:rsidRPr="0050634C" w:rsidRDefault="00071CD0" w:rsidP="00071CD0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5D73C513" w14:textId="77777777" w:rsidR="00071CD0" w:rsidRPr="0050634C" w:rsidRDefault="00071CD0" w:rsidP="00071CD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0634C">
        <w:rPr>
          <w:rFonts w:ascii="Times New Roman" w:hAnsi="Times New Roman" w:cs="Times New Roman"/>
          <w:u w:val="single"/>
        </w:rPr>
        <w:t>REVIEW OF 202</w:t>
      </w:r>
      <w:r>
        <w:rPr>
          <w:rFonts w:ascii="Times New Roman" w:hAnsi="Times New Roman" w:cs="Times New Roman"/>
          <w:u w:val="single"/>
        </w:rPr>
        <w:t>6</w:t>
      </w:r>
      <w:r w:rsidRPr="0050634C">
        <w:rPr>
          <w:rFonts w:ascii="Times New Roman" w:hAnsi="Times New Roman" w:cs="Times New Roman"/>
          <w:u w:val="single"/>
        </w:rPr>
        <w:t xml:space="preserve"> CAPITAL IMPROVEMENT PROGRAM</w:t>
      </w:r>
    </w:p>
    <w:p w14:paraId="3D5C4970" w14:textId="77777777" w:rsidR="00071CD0" w:rsidRDefault="00071CD0" w:rsidP="00071CD0">
      <w:pPr>
        <w:spacing w:after="0" w:line="240" w:lineRule="auto"/>
        <w:rPr>
          <w:rFonts w:ascii="Times New Roman" w:hAnsi="Times New Roman" w:cs="Times New Roman"/>
        </w:rPr>
      </w:pPr>
    </w:p>
    <w:p w14:paraId="187A2EDF" w14:textId="77777777" w:rsidR="00071CD0" w:rsidRPr="0050634C" w:rsidRDefault="00071CD0" w:rsidP="00071CD0">
      <w:pPr>
        <w:spacing w:after="0" w:line="240" w:lineRule="auto"/>
        <w:rPr>
          <w:rFonts w:ascii="Times New Roman" w:hAnsi="Times New Roman" w:cs="Times New Roman"/>
        </w:rPr>
      </w:pPr>
      <w:r w:rsidRPr="0050634C">
        <w:rPr>
          <w:rFonts w:ascii="Times New Roman" w:hAnsi="Times New Roman" w:cs="Times New Roman"/>
        </w:rPr>
        <w:tab/>
        <w:t>The staff presented the proposed 202</w:t>
      </w:r>
      <w:r>
        <w:rPr>
          <w:rFonts w:ascii="Times New Roman" w:hAnsi="Times New Roman" w:cs="Times New Roman"/>
        </w:rPr>
        <w:t>6</w:t>
      </w:r>
      <w:r w:rsidRPr="0050634C">
        <w:rPr>
          <w:rFonts w:ascii="Times New Roman" w:hAnsi="Times New Roman" w:cs="Times New Roman"/>
        </w:rPr>
        <w:t xml:space="preserve"> Capital Improvement Program for all funds.  No action was taken.  </w:t>
      </w:r>
    </w:p>
    <w:p w14:paraId="0A29B3AD" w14:textId="77777777" w:rsidR="002F2099" w:rsidRDefault="002F2099">
      <w:pPr>
        <w:spacing w:after="0" w:line="240" w:lineRule="auto"/>
        <w:rPr>
          <w:rFonts w:ascii="Times New Roman" w:hAnsi="Times New Roman" w:cs="Times New Roman"/>
        </w:rPr>
      </w:pPr>
    </w:p>
    <w:p w14:paraId="0AF60371" w14:textId="77777777" w:rsidR="00071CD0" w:rsidRPr="00425B6D" w:rsidRDefault="00071CD0" w:rsidP="00071CD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25B6D">
        <w:rPr>
          <w:rFonts w:ascii="Times New Roman" w:hAnsi="Times New Roman" w:cs="Times New Roman"/>
          <w:u w:val="single"/>
        </w:rPr>
        <w:t>EXECUTIVE SESSION</w:t>
      </w:r>
    </w:p>
    <w:p w14:paraId="1AEEB0D6" w14:textId="77777777" w:rsidR="00071CD0" w:rsidRPr="00425B6D" w:rsidRDefault="00071CD0" w:rsidP="00071CD0">
      <w:pPr>
        <w:spacing w:after="0" w:line="240" w:lineRule="auto"/>
        <w:rPr>
          <w:rFonts w:ascii="Times New Roman" w:hAnsi="Times New Roman" w:cs="Times New Roman"/>
        </w:rPr>
      </w:pPr>
    </w:p>
    <w:p w14:paraId="5202D0B7" w14:textId="096353D6" w:rsidR="00071CD0" w:rsidRDefault="00071CD0" w:rsidP="00071CD0">
      <w:pPr>
        <w:spacing w:after="0" w:line="240" w:lineRule="auto"/>
        <w:rPr>
          <w:rFonts w:ascii="Times New Roman" w:hAnsi="Times New Roman" w:cs="Times New Roman"/>
        </w:rPr>
      </w:pPr>
      <w:r w:rsidRPr="005A78A0">
        <w:rPr>
          <w:rFonts w:ascii="Times New Roman" w:hAnsi="Times New Roman" w:cs="Times New Roman"/>
        </w:rPr>
        <w:tab/>
        <w:t>Motion was made by</w:t>
      </w:r>
      <w:r w:rsidR="00D36F7D">
        <w:rPr>
          <w:rFonts w:ascii="Times New Roman" w:hAnsi="Times New Roman" w:cs="Times New Roman"/>
        </w:rPr>
        <w:t xml:space="preserve"> Bartels</w:t>
      </w:r>
      <w:r w:rsidRPr="005A78A0">
        <w:rPr>
          <w:rFonts w:ascii="Times New Roman" w:hAnsi="Times New Roman" w:cs="Times New Roman"/>
        </w:rPr>
        <w:t>, seconded by</w:t>
      </w:r>
      <w:r w:rsidR="00D36F7D">
        <w:rPr>
          <w:rFonts w:ascii="Times New Roman" w:hAnsi="Times New Roman" w:cs="Times New Roman"/>
        </w:rPr>
        <w:t xml:space="preserve"> Harvey</w:t>
      </w:r>
      <w:r>
        <w:rPr>
          <w:rFonts w:ascii="Times New Roman" w:hAnsi="Times New Roman" w:cs="Times New Roman"/>
        </w:rPr>
        <w:t xml:space="preserve"> </w:t>
      </w:r>
      <w:r w:rsidRPr="005A78A0">
        <w:rPr>
          <w:rFonts w:ascii="Times New Roman" w:hAnsi="Times New Roman" w:cs="Times New Roman"/>
        </w:rPr>
        <w:t xml:space="preserve">that the Board </w:t>
      </w:r>
      <w:proofErr w:type="gramStart"/>
      <w:r w:rsidRPr="005A78A0">
        <w:rPr>
          <w:rFonts w:ascii="Times New Roman" w:hAnsi="Times New Roman" w:cs="Times New Roman"/>
        </w:rPr>
        <w:t>adjourn</w:t>
      </w:r>
      <w:proofErr w:type="gramEnd"/>
      <w:r w:rsidRPr="005A78A0">
        <w:rPr>
          <w:rFonts w:ascii="Times New Roman" w:hAnsi="Times New Roman" w:cs="Times New Roman"/>
        </w:rPr>
        <w:t xml:space="preserve"> to an executive session to </w:t>
      </w:r>
      <w:r>
        <w:rPr>
          <w:rFonts w:ascii="Times New Roman" w:hAnsi="Times New Roman" w:cs="Times New Roman"/>
        </w:rPr>
        <w:t xml:space="preserve">discuss personnel.  </w:t>
      </w:r>
      <w:r w:rsidRPr="005A78A0">
        <w:rPr>
          <w:rFonts w:ascii="Times New Roman" w:hAnsi="Times New Roman" w:cs="Times New Roman"/>
        </w:rPr>
        <w:t xml:space="preserve"> All members present voted in favor of the motion.</w:t>
      </w:r>
    </w:p>
    <w:p w14:paraId="1DD96DB4" w14:textId="77777777" w:rsidR="00D36F7D" w:rsidRDefault="00D36F7D" w:rsidP="00071CD0">
      <w:pPr>
        <w:spacing w:after="0" w:line="240" w:lineRule="auto"/>
        <w:rPr>
          <w:rFonts w:ascii="Times New Roman" w:hAnsi="Times New Roman" w:cs="Times New Roman"/>
        </w:rPr>
      </w:pPr>
    </w:p>
    <w:p w14:paraId="1301A439" w14:textId="77777777" w:rsidR="00D36F7D" w:rsidRPr="002F2099" w:rsidRDefault="00D36F7D" w:rsidP="00D36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Board reconvened in open session.</w:t>
      </w:r>
    </w:p>
    <w:p w14:paraId="0EEE9747" w14:textId="77777777" w:rsidR="00D36F7D" w:rsidRDefault="00D36F7D" w:rsidP="00D36F7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76D3148" w14:textId="7B2D2B99" w:rsidR="00D36F7D" w:rsidRPr="005A78A0" w:rsidRDefault="00D36F7D" w:rsidP="00D36F7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A78A0">
        <w:rPr>
          <w:rFonts w:ascii="Times New Roman" w:hAnsi="Times New Roman" w:cs="Times New Roman"/>
          <w:u w:val="single"/>
        </w:rPr>
        <w:t>ADJOURNMENT</w:t>
      </w:r>
    </w:p>
    <w:p w14:paraId="630884A0" w14:textId="77777777" w:rsidR="00D36F7D" w:rsidRPr="005A78A0" w:rsidRDefault="00D36F7D" w:rsidP="00D36F7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8D4D66D" w14:textId="77777777" w:rsidR="00D36F7D" w:rsidRPr="005A78A0" w:rsidRDefault="00D36F7D" w:rsidP="00D36F7D">
      <w:pPr>
        <w:spacing w:after="0" w:line="240" w:lineRule="auto"/>
        <w:rPr>
          <w:rFonts w:ascii="Times New Roman" w:hAnsi="Times New Roman" w:cs="Times New Roman"/>
        </w:rPr>
      </w:pPr>
      <w:r w:rsidRPr="005A78A0">
        <w:rPr>
          <w:rFonts w:ascii="Times New Roman" w:hAnsi="Times New Roman" w:cs="Times New Roman"/>
        </w:rPr>
        <w:tab/>
        <w:t xml:space="preserve">The meeting </w:t>
      </w:r>
      <w:proofErr w:type="gramStart"/>
      <w:r w:rsidRPr="005A78A0">
        <w:rPr>
          <w:rFonts w:ascii="Times New Roman" w:hAnsi="Times New Roman" w:cs="Times New Roman"/>
        </w:rPr>
        <w:t>adjourned</w:t>
      </w:r>
      <w:proofErr w:type="gramEnd"/>
      <w:r w:rsidRPr="005A78A0">
        <w:rPr>
          <w:rFonts w:ascii="Times New Roman" w:hAnsi="Times New Roman" w:cs="Times New Roman"/>
        </w:rPr>
        <w:t>.</w:t>
      </w:r>
    </w:p>
    <w:p w14:paraId="7832E770" w14:textId="77777777" w:rsidR="00D36F7D" w:rsidRPr="005A78A0" w:rsidRDefault="00D36F7D" w:rsidP="00D36F7D">
      <w:pPr>
        <w:spacing w:after="0" w:line="240" w:lineRule="auto"/>
        <w:rPr>
          <w:rFonts w:ascii="Times New Roman" w:hAnsi="Times New Roman" w:cs="Times New Roman"/>
        </w:rPr>
      </w:pPr>
    </w:p>
    <w:p w14:paraId="53E5BDB4" w14:textId="77777777" w:rsidR="00D36F7D" w:rsidRPr="005A78A0" w:rsidRDefault="00D36F7D" w:rsidP="00D36F7D">
      <w:pPr>
        <w:spacing w:after="0" w:line="240" w:lineRule="auto"/>
        <w:rPr>
          <w:rFonts w:ascii="Times New Roman" w:hAnsi="Times New Roman" w:cs="Times New Roman"/>
        </w:rPr>
      </w:pPr>
      <w:r w:rsidRPr="005A78A0">
        <w:rPr>
          <w:rFonts w:ascii="Times New Roman" w:hAnsi="Times New Roman" w:cs="Times New Roman"/>
        </w:rPr>
        <w:t>ATTEST:</w:t>
      </w:r>
    </w:p>
    <w:p w14:paraId="2FAB92B6" w14:textId="77777777" w:rsidR="00D36F7D" w:rsidRPr="005A78A0" w:rsidRDefault="00D36F7D" w:rsidP="00D36F7D">
      <w:pPr>
        <w:spacing w:after="0" w:line="240" w:lineRule="auto"/>
        <w:rPr>
          <w:rFonts w:ascii="Times New Roman" w:hAnsi="Times New Roman" w:cs="Times New Roman"/>
        </w:rPr>
      </w:pPr>
    </w:p>
    <w:p w14:paraId="64280E4E" w14:textId="77777777" w:rsidR="00D36F7D" w:rsidRDefault="00D36F7D" w:rsidP="00D36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proofErr w:type="gramStart"/>
      <w:r>
        <w:rPr>
          <w:rFonts w:ascii="Times New Roman" w:hAnsi="Times New Roman" w:cs="Times New Roman"/>
        </w:rPr>
        <w:t>__</w:t>
      </w:r>
      <w:proofErr w:type="gramEnd"/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>___________________________________</w:t>
      </w:r>
    </w:p>
    <w:p w14:paraId="6FB9BD65" w14:textId="77777777" w:rsidR="00D36F7D" w:rsidRPr="005A78A0" w:rsidRDefault="00D36F7D" w:rsidP="00D36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Spence Hawley</w:t>
      </w:r>
      <w:r w:rsidRPr="005A78A0">
        <w:rPr>
          <w:rFonts w:ascii="Times New Roman" w:hAnsi="Times New Roman" w:cs="Times New Roman"/>
        </w:rPr>
        <w:t>, Secretary</w:t>
      </w:r>
      <w:r w:rsidRPr="005A78A0">
        <w:rPr>
          <w:rFonts w:ascii="Times New Roman" w:hAnsi="Times New Roman" w:cs="Times New Roman"/>
        </w:rPr>
        <w:tab/>
      </w:r>
      <w:r w:rsidRPr="005A78A0">
        <w:rPr>
          <w:rFonts w:ascii="Times New Roman" w:hAnsi="Times New Roman" w:cs="Times New Roman"/>
        </w:rPr>
        <w:tab/>
      </w:r>
      <w:r w:rsidRPr="005A78A0">
        <w:rPr>
          <w:rFonts w:ascii="Times New Roman" w:hAnsi="Times New Roman" w:cs="Times New Roman"/>
        </w:rPr>
        <w:tab/>
      </w:r>
      <w:r w:rsidRPr="005A78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Doug Carruthers,</w:t>
      </w:r>
      <w:r w:rsidRPr="005A78A0">
        <w:rPr>
          <w:rFonts w:ascii="Times New Roman" w:hAnsi="Times New Roman" w:cs="Times New Roman"/>
        </w:rPr>
        <w:t xml:space="preserve"> President</w:t>
      </w:r>
    </w:p>
    <w:p w14:paraId="43A3BD95" w14:textId="77777777" w:rsidR="00D36F7D" w:rsidRDefault="00D36F7D" w:rsidP="00D36F7D">
      <w:pPr>
        <w:spacing w:after="0" w:line="240" w:lineRule="auto"/>
        <w:rPr>
          <w:rFonts w:ascii="Times New Roman" w:hAnsi="Times New Roman" w:cs="Times New Roman"/>
        </w:rPr>
      </w:pPr>
    </w:p>
    <w:p w14:paraId="2762C3E3" w14:textId="77777777" w:rsidR="00D36F7D" w:rsidRPr="005A78A0" w:rsidRDefault="00D36F7D" w:rsidP="00071CD0">
      <w:pPr>
        <w:spacing w:after="0" w:line="240" w:lineRule="auto"/>
        <w:rPr>
          <w:rFonts w:ascii="Times New Roman" w:hAnsi="Times New Roman" w:cs="Times New Roman"/>
        </w:rPr>
      </w:pPr>
    </w:p>
    <w:sectPr w:rsidR="00D36F7D" w:rsidRPr="005A7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059"/>
    <w:multiLevelType w:val="hybridMultilevel"/>
    <w:tmpl w:val="B004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15F9"/>
    <w:multiLevelType w:val="hybridMultilevel"/>
    <w:tmpl w:val="3C0A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75720"/>
    <w:multiLevelType w:val="hybridMultilevel"/>
    <w:tmpl w:val="55C0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943FD"/>
    <w:multiLevelType w:val="hybridMultilevel"/>
    <w:tmpl w:val="F5F6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05C1A"/>
    <w:multiLevelType w:val="hybridMultilevel"/>
    <w:tmpl w:val="12D6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B6E05"/>
    <w:multiLevelType w:val="hybridMultilevel"/>
    <w:tmpl w:val="F526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836076">
    <w:abstractNumId w:val="4"/>
  </w:num>
  <w:num w:numId="2" w16cid:durableId="2119519037">
    <w:abstractNumId w:val="1"/>
  </w:num>
  <w:num w:numId="3" w16cid:durableId="340283463">
    <w:abstractNumId w:val="5"/>
  </w:num>
  <w:num w:numId="4" w16cid:durableId="889728995">
    <w:abstractNumId w:val="3"/>
  </w:num>
  <w:num w:numId="5" w16cid:durableId="1258950321">
    <w:abstractNumId w:val="2"/>
  </w:num>
  <w:num w:numId="6" w16cid:durableId="147436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4F"/>
    <w:rsid w:val="00071CD0"/>
    <w:rsid w:val="000B5C11"/>
    <w:rsid w:val="000B6850"/>
    <w:rsid w:val="002D518C"/>
    <w:rsid w:val="002F2099"/>
    <w:rsid w:val="003570A5"/>
    <w:rsid w:val="003A64A9"/>
    <w:rsid w:val="004A4458"/>
    <w:rsid w:val="005A7A4C"/>
    <w:rsid w:val="00611C5C"/>
    <w:rsid w:val="007801B3"/>
    <w:rsid w:val="00A761DA"/>
    <w:rsid w:val="00AB115A"/>
    <w:rsid w:val="00B05876"/>
    <w:rsid w:val="00B255A9"/>
    <w:rsid w:val="00BF3427"/>
    <w:rsid w:val="00CC620F"/>
    <w:rsid w:val="00CD63C4"/>
    <w:rsid w:val="00D36F7D"/>
    <w:rsid w:val="00EB72FA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3342"/>
  <w15:chartTrackingRefBased/>
  <w15:docId w15:val="{71F483EC-3A98-47CF-A58C-84DE5364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A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A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7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2F209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497</Words>
  <Characters>3484</Characters>
  <Application>Microsoft Office Word</Application>
  <DocSecurity>0</DocSecurity>
  <Lines>55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Peterson</dc:creator>
  <cp:keywords/>
  <dc:description/>
  <cp:lastModifiedBy>Becky Peterson</cp:lastModifiedBy>
  <cp:revision>3</cp:revision>
  <cp:lastPrinted>2025-09-04T16:53:00Z</cp:lastPrinted>
  <dcterms:created xsi:type="dcterms:W3CDTF">2025-09-04T16:53:00Z</dcterms:created>
  <dcterms:modified xsi:type="dcterms:W3CDTF">2025-09-04T21:49:00Z</dcterms:modified>
</cp:coreProperties>
</file>